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5" w:rsidRPr="00B154B9" w:rsidRDefault="00A03A7F" w:rsidP="00394CFC">
      <w:pPr>
        <w:widowControl w:val="0"/>
        <w:tabs>
          <w:tab w:val="left" w:pos="8027"/>
        </w:tabs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Załącznik nr 6</w:t>
      </w:r>
      <w:bookmarkStart w:id="0" w:name="_GoBack"/>
      <w:bookmarkEnd w:id="0"/>
    </w:p>
    <w:p w:rsidR="005A09E1" w:rsidRPr="0039088E" w:rsidRDefault="005A09E1" w:rsidP="0039088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4B9">
        <w:rPr>
          <w:rFonts w:ascii="Times New Roman" w:eastAsia="Calibri" w:hAnsi="Times New Roman" w:cs="Times New Roman"/>
          <w:b/>
          <w:sz w:val="24"/>
          <w:szCs w:val="24"/>
        </w:rPr>
        <w:t>Umowa</w:t>
      </w:r>
      <w:r w:rsidR="002D1D0B" w:rsidRPr="00B154B9">
        <w:rPr>
          <w:rFonts w:ascii="Times New Roman" w:eastAsia="Calibri" w:hAnsi="Times New Roman" w:cs="Times New Roman"/>
          <w:b/>
          <w:sz w:val="24"/>
          <w:szCs w:val="24"/>
        </w:rPr>
        <w:t xml:space="preserve"> - projekt</w:t>
      </w: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840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zadania nr 1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ca wynikiem przeprowadzonego post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powania o zamówienie publiczne w trybie przetargu nieograniczonego.</w:t>
      </w:r>
    </w:p>
    <w:p w:rsidR="0039088E" w:rsidRDefault="0039088E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dnia ……………… w Sejnach, pomi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dzy</w:t>
      </w:r>
      <w:r w:rsidR="00394CFC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Samodzielnym  Publicznym  Zakładem  Opieki Zdrowotnej w Sejnach, ul. Dr E. </w:t>
      </w:r>
      <w:proofErr w:type="spellStart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Rittlera</w:t>
      </w:r>
      <w:proofErr w:type="spellEnd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394CFC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cym na podstawie wpisu Krajowego Rejestru S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dowego: 0000016297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w tre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umowy </w:t>
      </w:r>
      <w:r w:rsidRPr="00B15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</w:t>
      </w:r>
      <w:r w:rsidRPr="00B154B9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cym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, w imieniu którego działa: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Waldemar </w:t>
      </w:r>
      <w:proofErr w:type="spellStart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Kwaterski</w:t>
      </w:r>
      <w:proofErr w:type="spellEnd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Dyrektor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525DB5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cym na podstawie wpisu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</w:t>
      </w:r>
      <w:r w:rsidR="00525DB5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w tre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umowy </w:t>
      </w:r>
      <w:r w:rsidRPr="00B15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</w:t>
      </w:r>
      <w:r w:rsidRPr="00B154B9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, w imieniu którego działaj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1. ……………………………………………………………………………………………….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2 ………………………………………………………………………………………………..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</w:t>
      </w:r>
    </w:p>
    <w:p w:rsidR="005A09E1" w:rsidRPr="00B154B9" w:rsidRDefault="005A09E1" w:rsidP="00BD61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niniejszej umowy jest dostawa</w:t>
      </w:r>
      <w:r w:rsidR="007E5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używanego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08AA">
        <w:rPr>
          <w:rFonts w:ascii="Times New Roman" w:eastAsia="Times New Roman" w:hAnsi="Times New Roman" w:cs="Times New Roman"/>
          <w:sz w:val="24"/>
          <w:szCs w:val="24"/>
          <w:lang w:eastAsia="ar-SA"/>
        </w:rPr>
        <w:t>respiratora stacjonarnego</w:t>
      </w:r>
      <w:r w:rsidR="00ED1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5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maksymalną liczbą przepracowanych godzin </w:t>
      </w:r>
      <w:r w:rsidR="00E54D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7E5997">
        <w:rPr>
          <w:rFonts w:ascii="Times New Roman" w:eastAsia="Times New Roman" w:hAnsi="Times New Roman" w:cs="Times New Roman"/>
          <w:sz w:val="24"/>
          <w:szCs w:val="24"/>
          <w:lang w:eastAsia="ar-SA"/>
        </w:rPr>
        <w:t>3500</w:t>
      </w:r>
      <w:r w:rsidR="00E54D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</w:t>
      </w:r>
      <w:r w:rsidR="007E5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wymaganiami zawartymi w zał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czniku </w:t>
      </w:r>
      <w:r w:rsidR="003E08AA">
        <w:rPr>
          <w:rFonts w:ascii="Times New Roman" w:eastAsia="Times New Roman" w:hAnsi="Times New Roman" w:cs="Times New Roman"/>
          <w:sz w:val="24"/>
          <w:szCs w:val="24"/>
          <w:lang w:eastAsia="ar-SA"/>
        </w:rPr>
        <w:t>nr 2</w:t>
      </w:r>
      <w:r w:rsidR="00B01F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1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(zadanie nr </w:t>
      </w:r>
      <w:r w:rsidR="003E08A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1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do umowy oraz zainstalowanie i przeszkolenie pracowników obsługujących urządzenie.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</w:p>
    <w:p w:rsidR="005A09E1" w:rsidRPr="00B154B9" w:rsidRDefault="005A09E1" w:rsidP="00A14E85">
      <w:pPr>
        <w:numPr>
          <w:ilvl w:val="3"/>
          <w:numId w:val="33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dostarczy urządzenie określone w </w:t>
      </w:r>
      <w:r w:rsidRPr="00B154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§1 Umowy w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miejsce wskazane  przez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cego w ciągu </w:t>
      </w:r>
      <w:r w:rsidR="00ED1A74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036577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dni od jej podpisania.</w:t>
      </w:r>
    </w:p>
    <w:p w:rsidR="005A09E1" w:rsidRPr="00B154B9" w:rsidRDefault="005A09E1" w:rsidP="00A14E85">
      <w:pPr>
        <w:numPr>
          <w:ilvl w:val="0"/>
          <w:numId w:val="33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Dostarczone urządzenie Wykonawca zainstaluje we wskazanym miejscu przez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cego w ci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gu 3 dni od dnia dostawy.</w:t>
      </w:r>
    </w:p>
    <w:p w:rsidR="005A09E1" w:rsidRPr="00B154B9" w:rsidRDefault="005A09E1" w:rsidP="00A14E85">
      <w:pPr>
        <w:numPr>
          <w:ilvl w:val="0"/>
          <w:numId w:val="33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Wykonawca przeszkoli pracowników obsługuj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dzenie w ci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gu 3 dni od   jego zainstalowania.</w:t>
      </w:r>
    </w:p>
    <w:p w:rsidR="005A09E1" w:rsidRPr="001A17BA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A17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:rsidR="005A09E1" w:rsidRPr="001A17BA" w:rsidRDefault="005A09E1" w:rsidP="00A14E85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17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dostarczy </w:t>
      </w:r>
      <w:r w:rsidR="005F57DA" w:rsidRPr="001A17BA">
        <w:rPr>
          <w:rFonts w:ascii="Times New Roman" w:eastAsia="Calibri" w:hAnsi="Times New Roman" w:cs="Times New Roman"/>
          <w:sz w:val="24"/>
          <w:szCs w:val="24"/>
          <w:lang w:eastAsia="ar-SA"/>
        </w:rPr>
        <w:t>sprawne, gotowe do uż</w:t>
      </w:r>
      <w:r w:rsidR="003416DD" w:rsidRPr="001A17BA">
        <w:rPr>
          <w:rFonts w:ascii="Times New Roman" w:eastAsia="Calibri" w:hAnsi="Times New Roman" w:cs="Times New Roman"/>
          <w:sz w:val="24"/>
          <w:szCs w:val="24"/>
          <w:lang w:eastAsia="ar-SA"/>
        </w:rPr>
        <w:t>ytku</w:t>
      </w:r>
      <w:r w:rsidRPr="001A17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wyprodukowane w </w:t>
      </w:r>
      <w:r w:rsidR="00ED1A74" w:rsidRPr="001A17BA">
        <w:rPr>
          <w:rFonts w:ascii="Times New Roman" w:eastAsia="Calibri" w:hAnsi="Times New Roman" w:cs="Times New Roman"/>
          <w:sz w:val="24"/>
          <w:szCs w:val="24"/>
          <w:lang w:eastAsia="ar-SA"/>
        </w:rPr>
        <w:t>………..</w:t>
      </w:r>
      <w:r w:rsidR="007800C0" w:rsidRPr="001A17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</w:t>
      </w:r>
      <w:r w:rsidRPr="001A17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urządzenie wysokiej jako</w:t>
      </w:r>
      <w:r w:rsidRPr="001A17B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1A17BA">
        <w:rPr>
          <w:rFonts w:ascii="Times New Roman" w:eastAsia="Calibri" w:hAnsi="Times New Roman" w:cs="Times New Roman"/>
          <w:sz w:val="24"/>
          <w:szCs w:val="24"/>
          <w:lang w:eastAsia="ar-SA"/>
        </w:rPr>
        <w:t>ci.</w:t>
      </w:r>
    </w:p>
    <w:p w:rsidR="005A09E1" w:rsidRPr="00AA157E" w:rsidRDefault="005A09E1" w:rsidP="00AA157E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przeka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e Zamawiaj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cemu dokumentacj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stwierdzaj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c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e dostarczone urządzenie spełnia wymagania okre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lone 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Ustawie </w:t>
      </w:r>
      <w:r w:rsidR="002D7B9D" w:rsidRPr="00AA157E">
        <w:rPr>
          <w:rFonts w:ascii="Times New Roman" w:hAnsi="Times New Roman" w:cs="Times New Roman"/>
          <w:sz w:val="24"/>
          <w:szCs w:val="24"/>
        </w:rPr>
        <w:t>z dnia 20 maja 2010 r.</w:t>
      </w:r>
      <w:r w:rsid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436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 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wyrobach medycznych (</w:t>
      </w:r>
      <w:proofErr w:type="spellStart"/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Dz.U</w:t>
      </w:r>
      <w:proofErr w:type="spellEnd"/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8F3197"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4436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Nr </w:t>
      </w:r>
      <w:r w:rsidR="008F3197"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107</w:t>
      </w:r>
      <w:r w:rsidR="004436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</w:t>
      </w:r>
      <w:r w:rsidR="008F3197"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4436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3197"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679 z </w:t>
      </w:r>
      <w:proofErr w:type="spellStart"/>
      <w:r w:rsidR="008F3197"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póź</w:t>
      </w:r>
      <w:proofErr w:type="spellEnd"/>
      <w:r w:rsidR="008F3197"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. zm.)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rozporz</w:t>
      </w:r>
      <w:r w:rsidRPr="00AA157E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dze</w:t>
      </w:r>
      <w:r w:rsidRPr="00AA157E">
        <w:rPr>
          <w:rFonts w:ascii="Times New Roman" w:eastAsia="TTE1530398t00" w:hAnsi="Times New Roman" w:cs="Times New Roman"/>
          <w:sz w:val="24"/>
          <w:szCs w:val="24"/>
          <w:lang w:eastAsia="ar-SA"/>
        </w:rPr>
        <w:t>ń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wykonawczych do tej ustawy jak równie</w:t>
      </w:r>
      <w:r w:rsidRPr="00AA157E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Dyrektyw Unii Europejskich.</w:t>
      </w:r>
    </w:p>
    <w:p w:rsidR="005A09E1" w:rsidRPr="00B154B9" w:rsidRDefault="005A09E1" w:rsidP="00A14E85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Wykonawca wraz  z urządzeniem dostarczy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cemu dokumenty w 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zyku polskim 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wiadcz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 o dopuszczeniu do obrotu i u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ywania wyrobów medycznych oznakowanych znakiem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CE i numerem identyfikacyjnym jednostki notyfikowanej je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eli ocena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była przeprowadzona pod jej nadzorem. Dokumenty te: to deklaracja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oraz certyfikat jednostki notyfikowanej, pod nadzorem której była przeprowadzona ocena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ci.</w:t>
      </w:r>
    </w:p>
    <w:p w:rsidR="005A09E1" w:rsidRPr="00B154B9" w:rsidRDefault="005A09E1" w:rsidP="00A14E85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Wraz z dostarczonym urządzeniem, Wykonawca dostarczy instrukcje obsługi w 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zyku polskim.</w:t>
      </w:r>
    </w:p>
    <w:p w:rsidR="005A09E1" w:rsidRPr="00B154B9" w:rsidRDefault="005A09E1" w:rsidP="00A14E85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stwierdzenia wad jako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ciowych lub braków ilo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ciowych dostarczonego urządzenia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 niezwłocznie powiadomi Wykonawc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o zauwa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onych nieprawidłowo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ciach wraz z wnioskiem o ich usuni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cie.</w:t>
      </w:r>
    </w:p>
    <w:p w:rsidR="0070229B" w:rsidRPr="00F7579C" w:rsidRDefault="0070229B" w:rsidP="0070229B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57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4</w:t>
      </w:r>
    </w:p>
    <w:p w:rsidR="0070229B" w:rsidRPr="00F7579C" w:rsidRDefault="0070229B" w:rsidP="0070229B">
      <w:pPr>
        <w:numPr>
          <w:ilvl w:val="0"/>
          <w:numId w:val="37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dostarczy dokumenty potw</w:t>
      </w:r>
      <w:r w:rsidR="005A3A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ierdzające udzielenie minimum </w:t>
      </w:r>
      <w:r w:rsidR="0037406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5A3AD1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miesi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cznej gwarancji.</w:t>
      </w:r>
    </w:p>
    <w:p w:rsidR="0070229B" w:rsidRPr="00F7579C" w:rsidRDefault="0070229B" w:rsidP="0070229B">
      <w:pPr>
        <w:numPr>
          <w:ilvl w:val="0"/>
          <w:numId w:val="37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gwarancji:</w:t>
      </w:r>
    </w:p>
    <w:p w:rsidR="0070229B" w:rsidRPr="00080E3C" w:rsidRDefault="0070229B" w:rsidP="0070229B">
      <w:pPr>
        <w:numPr>
          <w:ilvl w:val="0"/>
          <w:numId w:val="45"/>
        </w:num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faksem – nie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dłu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3 dni,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termin naprawy  przekracza 3 dni wykonawca zobowi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parametrach, lub wykonawca </w:t>
      </w:r>
      <w:r w:rsidRPr="00080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zapłaci za każdą dobę opóźnienia karę równoważną 25 % wartości minimalnego wynagrodzenia w danym roku.</w:t>
      </w:r>
    </w:p>
    <w:p w:rsidR="0070229B" w:rsidRPr="00F7579C" w:rsidRDefault="0070229B" w:rsidP="0070229B">
      <w:pPr>
        <w:numPr>
          <w:ilvl w:val="0"/>
          <w:numId w:val="4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trzech napraw tego samego urządzenia lub podzespołu  wymiana urządzenia lub jego podzespołu na nowe,</w:t>
      </w:r>
    </w:p>
    <w:p w:rsidR="0070229B" w:rsidRPr="00F7579C" w:rsidRDefault="0070229B" w:rsidP="0070229B">
      <w:pPr>
        <w:numPr>
          <w:ilvl w:val="0"/>
          <w:numId w:val="45"/>
        </w:numPr>
        <w:shd w:val="clear" w:color="auto" w:fill="FFFFFF"/>
        <w:tabs>
          <w:tab w:val="left" w:pos="27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Wykonawca w okresie gwarancyjnym wykona bezpłatnie niezbędne przeglądy      urządzenia z wymianą niezbędnych elementów urządzenia,</w:t>
      </w:r>
    </w:p>
    <w:p w:rsidR="0070229B" w:rsidRPr="00F7579C" w:rsidRDefault="0070229B" w:rsidP="0070229B">
      <w:pPr>
        <w:numPr>
          <w:ilvl w:val="0"/>
          <w:numId w:val="45"/>
        </w:numPr>
        <w:shd w:val="clear" w:color="auto" w:fill="FFFFFF"/>
        <w:tabs>
          <w:tab w:val="left" w:pos="27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W koszt serwisowania wlicza się niezbędne podzespoły, które podlegają wymianie w okresie obowiązywania gwarancji.</w:t>
      </w:r>
    </w:p>
    <w:p w:rsidR="0070229B" w:rsidRPr="00F7579C" w:rsidRDefault="0070229B" w:rsidP="0070229B">
      <w:pPr>
        <w:shd w:val="clear" w:color="auto" w:fill="FFFFFF"/>
        <w:tabs>
          <w:tab w:val="left" w:pos="274"/>
        </w:tabs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§ 5</w:t>
      </w:r>
    </w:p>
    <w:p w:rsidR="0070229B" w:rsidRPr="00F7579C" w:rsidRDefault="0070229B" w:rsidP="00006BA1">
      <w:pPr>
        <w:pStyle w:val="Akapitzlist"/>
        <w:numPr>
          <w:ilvl w:val="3"/>
          <w:numId w:val="46"/>
        </w:numPr>
        <w:suppressAutoHyphens/>
        <w:autoSpaceDE w:val="0"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zobowiązany zapewnić serwis pogwarancyjny i części zamiennych przez minimum 10 lat od chwili uruchomienia sprzętu.</w:t>
      </w:r>
    </w:p>
    <w:p w:rsidR="0070229B" w:rsidRPr="00F7579C" w:rsidRDefault="0070229B" w:rsidP="00006BA1">
      <w:pPr>
        <w:pStyle w:val="Akapitzlist"/>
        <w:numPr>
          <w:ilvl w:val="0"/>
          <w:numId w:val="46"/>
        </w:numPr>
        <w:suppressAutoHyphens/>
        <w:autoSpaceDE w:val="0"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serwisu pogwarancyjnego:</w:t>
      </w:r>
    </w:p>
    <w:p w:rsidR="0070229B" w:rsidRPr="00A541F6" w:rsidRDefault="0070229B" w:rsidP="0070229B">
      <w:pPr>
        <w:pStyle w:val="Akapitzlist"/>
        <w:numPr>
          <w:ilvl w:val="0"/>
          <w:numId w:val="47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A541F6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A541F6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A541F6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A541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faksem – nie 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>dłu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>7 dni,</w:t>
      </w:r>
      <w:r w:rsidRPr="00A541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termin naprawy  przekracza 7 dni wykonawca zobowi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    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parametrach, lub wykonawca </w:t>
      </w:r>
      <w:r w:rsidRPr="00080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zapłaci za każdą dobę opóźnienia karę równoważną 25 % wartości minimalnego wynagrodzenia w danym roku.</w:t>
      </w:r>
    </w:p>
    <w:p w:rsidR="0070229B" w:rsidRPr="00817EC2" w:rsidRDefault="0070229B" w:rsidP="0070229B">
      <w:pPr>
        <w:pStyle w:val="Akapitzlist"/>
        <w:numPr>
          <w:ilvl w:val="0"/>
          <w:numId w:val="47"/>
        </w:numPr>
        <w:tabs>
          <w:tab w:val="num" w:pos="426"/>
          <w:tab w:val="left" w:pos="585"/>
        </w:tabs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817EC2">
        <w:rPr>
          <w:rFonts w:ascii="Times New Roman" w:eastAsia="Calibri" w:hAnsi="Times New Roman" w:cs="Times New Roman"/>
          <w:sz w:val="24"/>
          <w:szCs w:val="24"/>
          <w:lang w:eastAsia="ar-SA"/>
        </w:rPr>
        <w:t>okres gwarancji dla nowo zainstalowanych elementów po naprawie - minimum 6</w:t>
      </w:r>
    </w:p>
    <w:p w:rsidR="0070229B" w:rsidRPr="00817EC2" w:rsidRDefault="0070229B" w:rsidP="0070229B">
      <w:pPr>
        <w:pStyle w:val="Akapitzlist"/>
        <w:numPr>
          <w:ilvl w:val="0"/>
          <w:numId w:val="47"/>
        </w:numPr>
        <w:tabs>
          <w:tab w:val="num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E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miesi</w:t>
      </w:r>
      <w:r w:rsidRPr="00817EC2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817EC2">
        <w:rPr>
          <w:rFonts w:ascii="Times New Roman" w:eastAsia="Times New Roman" w:hAnsi="Times New Roman" w:cs="Times New Roman"/>
          <w:sz w:val="24"/>
          <w:szCs w:val="24"/>
          <w:lang w:eastAsia="ar-SA"/>
        </w:rPr>
        <w:t>cy.</w:t>
      </w:r>
    </w:p>
    <w:p w:rsidR="0070229B" w:rsidRPr="00F7579C" w:rsidRDefault="0070229B" w:rsidP="0070229B">
      <w:pPr>
        <w:numPr>
          <w:ilvl w:val="0"/>
          <w:numId w:val="47"/>
        </w:num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jednej roboczogodziny </w:t>
      </w:r>
      <w:r w:rsidR="006946C7">
        <w:rPr>
          <w:rFonts w:ascii="Times New Roman" w:eastAsia="Calibri" w:hAnsi="Times New Roman" w:cs="Times New Roman"/>
          <w:sz w:val="24"/>
          <w:szCs w:val="24"/>
          <w:lang w:eastAsia="ar-SA"/>
        </w:rPr>
        <w:t>z dojazdem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serwisu pogwarancyjnego wyniesie…..%  </w:t>
      </w:r>
      <w:r w:rsidRPr="00F7579C">
        <w:rPr>
          <w:rFonts w:ascii="Times New Roman" w:eastAsia="Calibri" w:hAnsi="Times New Roman" w:cs="Times New Roman"/>
          <w:color w:val="333333"/>
          <w:sz w:val="24"/>
          <w:szCs w:val="24"/>
          <w:lang w:eastAsia="ar-SA"/>
        </w:rPr>
        <w:t xml:space="preserve">minimalnego wynagrodzenia brutto w danym roku, 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tj. …………. zł.</w:t>
      </w:r>
    </w:p>
    <w:p w:rsidR="0070229B" w:rsidRPr="00B507D0" w:rsidRDefault="0070229B" w:rsidP="0070229B">
      <w:pPr>
        <w:numPr>
          <w:ilvl w:val="0"/>
          <w:numId w:val="47"/>
        </w:num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50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B507D0" w:rsidRPr="00B507D0">
        <w:rPr>
          <w:rFonts w:ascii="Times New Roman" w:eastAsia="Calibri" w:hAnsi="Times New Roman" w:cs="Times New Roman"/>
          <w:sz w:val="24"/>
          <w:szCs w:val="24"/>
          <w:lang w:eastAsia="pl-PL"/>
        </w:rPr>
        <w:t>Koszt ryczałtowy serwisowania urządzenia zawierający wszystkie koszty w tym: koszty dojazdu/wysyłki, robocizny i wartości wymienianych podzespołów (części zamiennych) w cyklicznym okresie dwuletnim</w:t>
      </w:r>
      <w:r w:rsidR="00B507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07D0">
        <w:rPr>
          <w:rFonts w:ascii="Times New Roman" w:eastAsia="Calibri" w:hAnsi="Times New Roman" w:cs="Times New Roman"/>
          <w:sz w:val="24"/>
          <w:szCs w:val="24"/>
          <w:lang w:eastAsia="ar-SA"/>
        </w:rPr>
        <w:t>wyniesie ………….. zł brutto.</w:t>
      </w:r>
    </w:p>
    <w:p w:rsidR="005A09E1" w:rsidRPr="00B154B9" w:rsidRDefault="00F61EAD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:rsidR="005A09E1" w:rsidRPr="00B154B9" w:rsidRDefault="005A09E1" w:rsidP="001830A3">
      <w:pPr>
        <w:numPr>
          <w:ilvl w:val="3"/>
          <w:numId w:val="21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Tytułem wynagrodzenia za wykonanie dostawy z niniejszej umowy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 zapłaci kwot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........... plus podatek VAT, słownie: .......... plus podatek VAT (słownie:…)</w:t>
      </w:r>
    </w:p>
    <w:p w:rsidR="005A09E1" w:rsidRPr="00B154B9" w:rsidRDefault="005A09E1" w:rsidP="00A80267">
      <w:pPr>
        <w:numPr>
          <w:ilvl w:val="3"/>
          <w:numId w:val="21"/>
        </w:numPr>
        <w:tabs>
          <w:tab w:val="left" w:pos="709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Wynagrodzenie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dzie płatne po wykonaniu dos</w:t>
      </w:r>
      <w:r w:rsidR="001830A3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tawy, zainstalowaniu urządzenia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i przeszkoleniu pracowników obsługuj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dzenie oraz po podpisaniu protokołu zdawczo-odbiorczego w ci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gu 30 dni od dnia otrzymania faktury VAT.</w:t>
      </w:r>
      <w:r w:rsidR="001830A3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A09E1" w:rsidRPr="00B154B9" w:rsidRDefault="005A09E1" w:rsidP="001830A3">
      <w:pPr>
        <w:numPr>
          <w:ilvl w:val="3"/>
          <w:numId w:val="21"/>
        </w:numPr>
        <w:tabs>
          <w:tab w:val="left" w:pos="426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Zapłata 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faktury realizowana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dzie przelewem bankowym na rachunek</w:t>
      </w:r>
    </w:p>
    <w:p w:rsidR="005A09E1" w:rsidRPr="00B154B9" w:rsidRDefault="001830A3" w:rsidP="001830A3">
      <w:pPr>
        <w:tabs>
          <w:tab w:val="left" w:pos="426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Wykonawcy………………………………………………………………………</w:t>
      </w:r>
    </w:p>
    <w:p w:rsidR="005A09E1" w:rsidRPr="00B154B9" w:rsidRDefault="00F61EAD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Do utrzymania stałego i bezpo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redniego kontaktu z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cym, Wykonawca wyznacza:</w:t>
      </w:r>
      <w:r w:rsidR="009C7C08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9C7C08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</w:t>
      </w:r>
    </w:p>
    <w:p w:rsidR="005A09E1" w:rsidRPr="00B154B9" w:rsidRDefault="00F61EAD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5A09E1" w:rsidRPr="00B154B9" w:rsidRDefault="005A09E1" w:rsidP="00C45411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miały prawo 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kar umownych z nast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cych tytułów, w nast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cej</w:t>
      </w:r>
      <w:r w:rsidR="009C7C08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ci:</w:t>
      </w:r>
    </w:p>
    <w:p w:rsidR="005A09E1" w:rsidRPr="00B154B9" w:rsidRDefault="005A09E1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pienia Wykonawcy od wykonania postanowie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umowy bez zgody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cego, Wykonawca zapłaci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cemu kar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umown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10 % 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umowy,</w:t>
      </w:r>
    </w:p>
    <w:p w:rsidR="005A09E1" w:rsidRPr="00B154B9" w:rsidRDefault="005A09E1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pienia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cego od umowy z przyczyn zawinionych przez</w:t>
      </w:r>
      <w:r w:rsidR="003840DE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cego,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 zapłaci Wykonawcy kar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umown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 10 %</w:t>
      </w:r>
      <w:r w:rsidR="003840DE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umowy,</w:t>
      </w:r>
    </w:p>
    <w:p w:rsidR="005A09E1" w:rsidRPr="00B154B9" w:rsidRDefault="005A09E1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zwłoki Wykonawcy w dostarczeniu sprz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tu Wykonawca zapłaci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cemu tytułem kary umownej kwot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1 % 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zamówienia za ka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zwłoki,</w:t>
      </w:r>
    </w:p>
    <w:p w:rsidR="005A09E1" w:rsidRPr="00080E3C" w:rsidRDefault="005A09E1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0E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 przypadku zwłoki w usuwaniu wad i awarii Wykonawca zapłaci Zamawiaj</w:t>
      </w:r>
      <w:r w:rsidRPr="00080E3C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080E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cemu</w:t>
      </w:r>
      <w:r w:rsidR="003840DE" w:rsidRPr="00080E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80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tytułem kary umownej 1 % warto</w:t>
      </w:r>
      <w:r w:rsidRPr="00080E3C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ś</w:t>
      </w:r>
      <w:r w:rsidRPr="00080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ci przedmiotu zamówienia za ka</w:t>
      </w:r>
      <w:r w:rsidRPr="00080E3C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ż</w:t>
      </w:r>
      <w:r w:rsidRPr="00080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dy dzie</w:t>
      </w:r>
      <w:r w:rsidRPr="00080E3C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 xml:space="preserve">ń </w:t>
      </w:r>
      <w:r w:rsidRPr="00080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zwłoki</w:t>
      </w:r>
      <w:r w:rsidR="003840DE" w:rsidRPr="00080E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80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usuwaniu wady lub awarii,</w:t>
      </w:r>
    </w:p>
    <w:p w:rsidR="005A09E1" w:rsidRPr="00B154B9" w:rsidRDefault="002D0E7A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potrą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cenia kar umownych z należnego Wykonawcy wynagrodzenia.</w:t>
      </w:r>
    </w:p>
    <w:p w:rsidR="005A09E1" w:rsidRPr="00B154B9" w:rsidRDefault="00F61EAD" w:rsidP="00BD6157">
      <w:pPr>
        <w:tabs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pisemnej pod rygorem niewa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ci.</w:t>
      </w:r>
    </w:p>
    <w:p w:rsidR="005A09E1" w:rsidRPr="00B154B9" w:rsidRDefault="00F61EAD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§ 10</w:t>
      </w:r>
    </w:p>
    <w:p w:rsidR="005A09E1" w:rsidRPr="00B154B9" w:rsidRDefault="005A09E1" w:rsidP="003840DE">
      <w:pPr>
        <w:numPr>
          <w:ilvl w:val="0"/>
          <w:numId w:val="24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sprawach nieuregulowanych niniejsz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umow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maj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zastosowanie przepisy Kodeksu</w:t>
      </w:r>
      <w:r w:rsidR="003840DE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Cywilnego i Ustawy z dnia 29 stycznia 2004</w:t>
      </w:r>
      <w:r w:rsidR="002D0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r. Prawo zamówie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publicznych (</w:t>
      </w:r>
      <w:proofErr w:type="spellStart"/>
      <w:r w:rsidR="00766896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76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 2010 r. </w:t>
      </w:r>
      <w:proofErr w:type="spellStart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D14EA">
        <w:rPr>
          <w:rFonts w:ascii="Times New Roman" w:eastAsia="Times New Roman" w:hAnsi="Times New Roman" w:cs="Times New Roman"/>
          <w:sz w:val="24"/>
          <w:szCs w:val="24"/>
          <w:lang w:eastAsia="ar-SA"/>
        </w:rPr>
        <w:t>Nr 11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poz. </w:t>
      </w:r>
      <w:r w:rsidR="00ED14EA">
        <w:rPr>
          <w:rFonts w:ascii="Times New Roman" w:eastAsia="Times New Roman" w:hAnsi="Times New Roman" w:cs="Times New Roman"/>
          <w:sz w:val="24"/>
          <w:szCs w:val="24"/>
          <w:lang w:eastAsia="ar-SA"/>
        </w:rPr>
        <w:t>759</w:t>
      </w:r>
      <w:r w:rsidR="0076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766896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766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766896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spellEnd"/>
      <w:r w:rsidR="00ED14E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A09E1" w:rsidRPr="00B154B9" w:rsidRDefault="00C45411" w:rsidP="003840DE">
      <w:p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spory wynikłe w realizacji niniejszej umowy, strony b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rozstrzyga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polubownie, a w razie nie doj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cia do ugody przez wła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ciwy dla Zamawiaj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cego S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Powszechny.</w:t>
      </w:r>
    </w:p>
    <w:p w:rsidR="005A09E1" w:rsidRPr="00B154B9" w:rsidRDefault="00F61EAD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11</w:t>
      </w:r>
    </w:p>
    <w:p w:rsidR="005A09E1" w:rsidRPr="00B154B9" w:rsidRDefault="005A09E1" w:rsidP="001E615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została zawarta w </w:t>
      </w:r>
      <w:r w:rsidR="00983C0D">
        <w:rPr>
          <w:rFonts w:ascii="Times New Roman" w:eastAsia="Times New Roman" w:hAnsi="Times New Roman" w:cs="Times New Roman"/>
          <w:sz w:val="24"/>
          <w:szCs w:val="24"/>
          <w:lang w:eastAsia="ar-SA"/>
        </w:rPr>
        <w:t>dwóch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jednobrzmi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cych egzemplarzach, po </w:t>
      </w:r>
      <w:r w:rsidR="00983C0D">
        <w:rPr>
          <w:rFonts w:ascii="Times New Roman" w:eastAsia="Times New Roman" w:hAnsi="Times New Roman" w:cs="Times New Roman"/>
          <w:sz w:val="24"/>
          <w:szCs w:val="24"/>
          <w:lang w:eastAsia="ar-SA"/>
        </w:rPr>
        <w:t>jednym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ka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dej ze stron.</w:t>
      </w:r>
    </w:p>
    <w:p w:rsidR="00C45411" w:rsidRDefault="00C4541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czniki do umowy:</w:t>
      </w:r>
    </w:p>
    <w:p w:rsidR="005A09E1" w:rsidRPr="00B154B9" w:rsidRDefault="005A09E1" w:rsidP="000075B6">
      <w:pPr>
        <w:numPr>
          <w:ilvl w:val="3"/>
          <w:numId w:val="2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Zadanie </w:t>
      </w:r>
      <w:r w:rsidR="002D1D0B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756C3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5A09E1" w:rsidRPr="00B154B9" w:rsidRDefault="005A09E1" w:rsidP="00BD61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9E1" w:rsidRPr="008B508A" w:rsidRDefault="005A09E1" w:rsidP="001E615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50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WYKONAWCA                                                                           ZAMAWIAJ</w:t>
      </w:r>
      <w:r w:rsidRPr="008B508A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8B50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</w:t>
      </w:r>
    </w:p>
    <w:p w:rsidR="005A09E1" w:rsidRPr="00B154B9" w:rsidRDefault="005A09E1" w:rsidP="00A82A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306" w:rsidRDefault="00F51306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08A" w:rsidRDefault="008B508A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09D" w:rsidRPr="0039088E" w:rsidRDefault="0088409D" w:rsidP="0088409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4B9">
        <w:rPr>
          <w:rFonts w:ascii="Times New Roman" w:eastAsia="Calibri" w:hAnsi="Times New Roman" w:cs="Times New Roman"/>
          <w:b/>
          <w:sz w:val="24"/>
          <w:szCs w:val="24"/>
        </w:rPr>
        <w:t>Umowa - projekt</w:t>
      </w: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740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zadania nr 2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ca wynikiem przeprowadzonego post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powania o zamówienie publiczne w trybie przetargu nieograniczonego.</w:t>
      </w:r>
    </w:p>
    <w:p w:rsidR="0088409D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09D" w:rsidRPr="00B154B9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dnia ……………… w Sejnach, pomi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dzy: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Samodzielnym  Publicznym  Zakładem  Opieki Zdrowotnej w Sejnach, ul. Dr E. </w:t>
      </w:r>
      <w:proofErr w:type="spellStart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Rittlera</w:t>
      </w:r>
      <w:proofErr w:type="spellEnd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działaj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cym na podstawie wpisu Krajowego Rejestru S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dowego: 0000016297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w tre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umowy </w:t>
      </w:r>
      <w:r w:rsidRPr="00B15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</w:t>
      </w:r>
      <w:r w:rsidRPr="00B154B9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cym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, w imieniu którego działa: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Waldemar </w:t>
      </w:r>
      <w:proofErr w:type="spellStart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Kwaterski</w:t>
      </w:r>
      <w:proofErr w:type="spellEnd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Dyrektor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cym na podstawie wpisu ……………………………………………………………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w tre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umowy </w:t>
      </w:r>
      <w:r w:rsidRPr="00B15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</w:t>
      </w:r>
      <w:r w:rsidRPr="00B154B9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, w imieniu którego działaj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1. ……………………………………………………………………………………………….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2 ………………………………………………………………………………………………..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</w:t>
      </w:r>
    </w:p>
    <w:p w:rsidR="0088409D" w:rsidRPr="00B154B9" w:rsidRDefault="0088409D" w:rsidP="008840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niniejszej umowy jest dostawa </w:t>
      </w:r>
      <w:r w:rsidR="00E54D26">
        <w:rPr>
          <w:rFonts w:ascii="Times New Roman" w:eastAsia="Times New Roman" w:hAnsi="Times New Roman" w:cs="Times New Roman"/>
          <w:sz w:val="24"/>
          <w:szCs w:val="24"/>
          <w:lang w:eastAsia="ar-SA"/>
        </w:rPr>
        <w:t>nowego respiratora stacjonarnego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wymaganiami zawartymi w zał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czniku </w:t>
      </w:r>
      <w:r w:rsidR="00E54D26">
        <w:rPr>
          <w:rFonts w:ascii="Times New Roman" w:eastAsia="Times New Roman" w:hAnsi="Times New Roman" w:cs="Times New Roman"/>
          <w:sz w:val="24"/>
          <w:szCs w:val="24"/>
          <w:lang w:eastAsia="ar-SA"/>
        </w:rPr>
        <w:t>nr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(zadanie nr </w:t>
      </w:r>
      <w:r w:rsidR="00E54D2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do umowy oraz zainstalowanie i przeszkolenie pracowników obsługujących urządzenie.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</w:p>
    <w:p w:rsidR="0088409D" w:rsidRPr="00B154B9" w:rsidRDefault="0088409D" w:rsidP="0088409D">
      <w:pPr>
        <w:numPr>
          <w:ilvl w:val="3"/>
          <w:numId w:val="33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dostarczy urządzenie określone w </w:t>
      </w:r>
      <w:r w:rsidRPr="00B154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§1 Umowy w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miejsce wskazane  przez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cego w ciągu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0 dni od jej podpisania.</w:t>
      </w:r>
    </w:p>
    <w:p w:rsidR="0088409D" w:rsidRPr="00B154B9" w:rsidRDefault="0088409D" w:rsidP="0088409D">
      <w:pPr>
        <w:numPr>
          <w:ilvl w:val="0"/>
          <w:numId w:val="33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Dostarczone urządzenie Wykonawca zainstaluje we wskazanym miejscu przez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cego w ci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gu 3 dni od dnia dostawy.</w:t>
      </w:r>
    </w:p>
    <w:p w:rsidR="0088409D" w:rsidRPr="00B154B9" w:rsidRDefault="0088409D" w:rsidP="0088409D">
      <w:pPr>
        <w:numPr>
          <w:ilvl w:val="0"/>
          <w:numId w:val="33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Wykonawca przeszkoli pracowników obsługuj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dzenie w ci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gu 3 dni od   jego zainstalowania.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:rsidR="0088409D" w:rsidRPr="001A17BA" w:rsidRDefault="0088409D" w:rsidP="0088409D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17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dostarczy nowe, wyprodukowane w </w:t>
      </w:r>
      <w:r w:rsidR="00E54D26" w:rsidRPr="001A17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2012 </w:t>
      </w:r>
      <w:r w:rsidRPr="001A17BA">
        <w:rPr>
          <w:rFonts w:ascii="Times New Roman" w:eastAsia="Calibri" w:hAnsi="Times New Roman" w:cs="Times New Roman"/>
          <w:sz w:val="24"/>
          <w:szCs w:val="24"/>
          <w:lang w:eastAsia="ar-SA"/>
        </w:rPr>
        <w:t>r. urządzenie wysokiej jako</w:t>
      </w:r>
      <w:r w:rsidRPr="001A17B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1A17BA">
        <w:rPr>
          <w:rFonts w:ascii="Times New Roman" w:eastAsia="Calibri" w:hAnsi="Times New Roman" w:cs="Times New Roman"/>
          <w:sz w:val="24"/>
          <w:szCs w:val="24"/>
          <w:lang w:eastAsia="ar-SA"/>
        </w:rPr>
        <w:t>ci.</w:t>
      </w:r>
    </w:p>
    <w:p w:rsidR="0088409D" w:rsidRPr="00AA157E" w:rsidRDefault="0088409D" w:rsidP="0088409D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przeka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e Zamawiaj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cemu dokumentacj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stwierdzaj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c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e dostarczone urządzenie spełnia wymagania okre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lone 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Ustawie </w:t>
      </w:r>
      <w:r w:rsidRPr="00AA157E">
        <w:rPr>
          <w:rFonts w:ascii="Times New Roman" w:hAnsi="Times New Roman" w:cs="Times New Roman"/>
          <w:sz w:val="24"/>
          <w:szCs w:val="24"/>
        </w:rPr>
        <w:t>z dnia 20 maja 2010 r.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wyrobach medycznych (</w:t>
      </w:r>
      <w:proofErr w:type="spellStart"/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Dz.U</w:t>
      </w:r>
      <w:proofErr w:type="spellEnd"/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Nr 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107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679 z </w:t>
      </w:r>
      <w:proofErr w:type="spellStart"/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póź</w:t>
      </w:r>
      <w:proofErr w:type="spellEnd"/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. zm.) oraz rozporz</w:t>
      </w:r>
      <w:r w:rsidRPr="00AA157E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dze</w:t>
      </w:r>
      <w:r w:rsidRPr="00AA157E">
        <w:rPr>
          <w:rFonts w:ascii="Times New Roman" w:eastAsia="TTE1530398t00" w:hAnsi="Times New Roman" w:cs="Times New Roman"/>
          <w:sz w:val="24"/>
          <w:szCs w:val="24"/>
          <w:lang w:eastAsia="ar-SA"/>
        </w:rPr>
        <w:t>ń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wykonawczych do tej ustawy jak równie</w:t>
      </w:r>
      <w:r w:rsidRPr="00AA157E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Dyrektyw Unii Europejskich.</w:t>
      </w:r>
    </w:p>
    <w:p w:rsidR="0088409D" w:rsidRPr="00B154B9" w:rsidRDefault="0088409D" w:rsidP="0088409D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Wykonawca wraz  z urządzeniem dostarczy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cemu dokumenty w 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zyku polskim 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wiadcz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 o dopuszczeniu do obrotu i u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ywania wyrobów medycznych oznakowanych znakiem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ci CE i numerem identyfikacyjnym jednostki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notyfikowanej je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eli ocena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była przeprowadzona pod jej nadzorem. Dokumenty te: to deklaracja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oraz certyfikat jednostki notyfikowanej, pod nadzorem której była przeprowadzona ocena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ci.</w:t>
      </w:r>
    </w:p>
    <w:p w:rsidR="0088409D" w:rsidRPr="00B154B9" w:rsidRDefault="0088409D" w:rsidP="0088409D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Wraz z dostarczonym urządzeniem, Wykonawca dostarczy instrukcje obsługi w 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zyku polskim.</w:t>
      </w:r>
    </w:p>
    <w:p w:rsidR="0088409D" w:rsidRPr="00B154B9" w:rsidRDefault="0088409D" w:rsidP="0088409D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stwierdzenia wad jako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ciowych lub braków ilo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ciowych dostarczonego urządzenia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 niezwłocznie powiadomi Wykonawc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o zauwa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onych nieprawidłowo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ciach wraz z wnioskiem o ich usuni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cie.</w:t>
      </w:r>
    </w:p>
    <w:p w:rsidR="0088409D" w:rsidRPr="00F7579C" w:rsidRDefault="0088409D" w:rsidP="0088409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57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4</w:t>
      </w:r>
    </w:p>
    <w:p w:rsidR="0088409D" w:rsidRPr="00F7579C" w:rsidRDefault="0088409D" w:rsidP="0088409D">
      <w:pPr>
        <w:numPr>
          <w:ilvl w:val="0"/>
          <w:numId w:val="37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dostarczy dokumenty potwierdzające udzielenie minimum 24 - miesi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cznej gwarancji.</w:t>
      </w:r>
    </w:p>
    <w:p w:rsidR="0088409D" w:rsidRPr="00F7579C" w:rsidRDefault="0088409D" w:rsidP="0088409D">
      <w:pPr>
        <w:numPr>
          <w:ilvl w:val="0"/>
          <w:numId w:val="37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gwarancji:</w:t>
      </w:r>
    </w:p>
    <w:p w:rsidR="0088409D" w:rsidRPr="00080E3C" w:rsidRDefault="0088409D" w:rsidP="0088409D">
      <w:pPr>
        <w:numPr>
          <w:ilvl w:val="0"/>
          <w:numId w:val="45"/>
        </w:num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faksem – nie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dłu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3 dni,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termin naprawy  przekracza 3 dni wykonawca zobowi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F7579C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parametrach, lub wykonawca </w:t>
      </w:r>
      <w:r w:rsidRPr="00080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zapłaci za każdą dobę opóźnienia karę równoważną 25 % wartości minimalnego wynagrodzenia w danym roku.</w:t>
      </w:r>
    </w:p>
    <w:p w:rsidR="0088409D" w:rsidRPr="00F7579C" w:rsidRDefault="0088409D" w:rsidP="0088409D">
      <w:pPr>
        <w:numPr>
          <w:ilvl w:val="0"/>
          <w:numId w:val="4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trzech napraw tego samego urządzenia lub podzespołu  wymiana urządzenia lub jego podzespołu na nowe,</w:t>
      </w:r>
    </w:p>
    <w:p w:rsidR="0088409D" w:rsidRPr="00F7579C" w:rsidRDefault="0088409D" w:rsidP="0088409D">
      <w:pPr>
        <w:numPr>
          <w:ilvl w:val="0"/>
          <w:numId w:val="45"/>
        </w:numPr>
        <w:shd w:val="clear" w:color="auto" w:fill="FFFFFF"/>
        <w:tabs>
          <w:tab w:val="left" w:pos="27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Wykonawca w okresie gwarancyjnym wykona bezpłatnie niezbędne przeglądy      urządzenia z wymianą niezbędnych elementów urządzenia,</w:t>
      </w:r>
    </w:p>
    <w:p w:rsidR="0088409D" w:rsidRPr="00F7579C" w:rsidRDefault="0088409D" w:rsidP="0088409D">
      <w:pPr>
        <w:numPr>
          <w:ilvl w:val="0"/>
          <w:numId w:val="45"/>
        </w:numPr>
        <w:shd w:val="clear" w:color="auto" w:fill="FFFFFF"/>
        <w:tabs>
          <w:tab w:val="left" w:pos="27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W koszt serwisowania wlicza się niezbędne podzespoły, które podlegają wymianie w okresie obowiązywania gwarancji.</w:t>
      </w:r>
    </w:p>
    <w:p w:rsidR="0088409D" w:rsidRPr="00F7579C" w:rsidRDefault="0088409D" w:rsidP="0088409D">
      <w:pPr>
        <w:shd w:val="clear" w:color="auto" w:fill="FFFFFF"/>
        <w:tabs>
          <w:tab w:val="left" w:pos="274"/>
        </w:tabs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§ 5</w:t>
      </w:r>
    </w:p>
    <w:p w:rsidR="0088409D" w:rsidRPr="00F7579C" w:rsidRDefault="0088409D" w:rsidP="0088409D">
      <w:pPr>
        <w:pStyle w:val="Akapitzlist"/>
        <w:numPr>
          <w:ilvl w:val="3"/>
          <w:numId w:val="46"/>
        </w:numPr>
        <w:suppressAutoHyphens/>
        <w:autoSpaceDE w:val="0"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zobowiązany zapewnić serwis pogwarancyjny i części zamiennych przez minimum 10 lat od chwili uruchomienia sprzętu.</w:t>
      </w:r>
    </w:p>
    <w:p w:rsidR="0088409D" w:rsidRPr="00F7579C" w:rsidRDefault="0088409D" w:rsidP="0088409D">
      <w:pPr>
        <w:pStyle w:val="Akapitzlist"/>
        <w:numPr>
          <w:ilvl w:val="0"/>
          <w:numId w:val="46"/>
        </w:numPr>
        <w:suppressAutoHyphens/>
        <w:autoSpaceDE w:val="0"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serwisu pogwarancyjnego:</w:t>
      </w:r>
    </w:p>
    <w:p w:rsidR="0088409D" w:rsidRPr="00A541F6" w:rsidRDefault="0088409D" w:rsidP="0088409D">
      <w:pPr>
        <w:pStyle w:val="Akapitzlist"/>
        <w:numPr>
          <w:ilvl w:val="0"/>
          <w:numId w:val="47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A541F6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A541F6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A541F6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A541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faksem – nie 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>dłu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>7 dni,</w:t>
      </w:r>
      <w:r w:rsidRPr="00A541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termin naprawy  przekracza 7 dni wykonawca zobowi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    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A541F6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A541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parametrach, lub wykonawca </w:t>
      </w:r>
      <w:r w:rsidRPr="00080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zapłaci za każdą dobę opóźnienia karę równoważną 25 % wartości minimalnego wynagrodzenia w danym roku.</w:t>
      </w:r>
    </w:p>
    <w:p w:rsidR="0088409D" w:rsidRPr="00817EC2" w:rsidRDefault="0088409D" w:rsidP="0088409D">
      <w:pPr>
        <w:pStyle w:val="Akapitzlist"/>
        <w:numPr>
          <w:ilvl w:val="0"/>
          <w:numId w:val="47"/>
        </w:numPr>
        <w:tabs>
          <w:tab w:val="num" w:pos="426"/>
          <w:tab w:val="left" w:pos="585"/>
        </w:tabs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817EC2">
        <w:rPr>
          <w:rFonts w:ascii="Times New Roman" w:eastAsia="Calibri" w:hAnsi="Times New Roman" w:cs="Times New Roman"/>
          <w:sz w:val="24"/>
          <w:szCs w:val="24"/>
          <w:lang w:eastAsia="ar-SA"/>
        </w:rPr>
        <w:t>okres gwarancji dla nowo zainstalowanych elementów po naprawie - minimum 6</w:t>
      </w:r>
    </w:p>
    <w:p w:rsidR="0088409D" w:rsidRPr="00817EC2" w:rsidRDefault="0088409D" w:rsidP="0088409D">
      <w:pPr>
        <w:pStyle w:val="Akapitzlist"/>
        <w:numPr>
          <w:ilvl w:val="0"/>
          <w:numId w:val="47"/>
        </w:numPr>
        <w:tabs>
          <w:tab w:val="num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EC2">
        <w:rPr>
          <w:rFonts w:ascii="Times New Roman" w:eastAsia="Times New Roman" w:hAnsi="Times New Roman" w:cs="Times New Roman"/>
          <w:sz w:val="24"/>
          <w:szCs w:val="24"/>
          <w:lang w:eastAsia="ar-SA"/>
        </w:rPr>
        <w:t>miesi</w:t>
      </w:r>
      <w:r w:rsidRPr="00817EC2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817EC2">
        <w:rPr>
          <w:rFonts w:ascii="Times New Roman" w:eastAsia="Times New Roman" w:hAnsi="Times New Roman" w:cs="Times New Roman"/>
          <w:sz w:val="24"/>
          <w:szCs w:val="24"/>
          <w:lang w:eastAsia="ar-SA"/>
        </w:rPr>
        <w:t>cy.</w:t>
      </w:r>
    </w:p>
    <w:p w:rsidR="0088409D" w:rsidRDefault="0088409D" w:rsidP="0088409D">
      <w:pPr>
        <w:numPr>
          <w:ilvl w:val="0"/>
          <w:numId w:val="47"/>
        </w:num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jednej roboczogodziny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 dojazdem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serwisu pogwarancyjnego wyniesie…..%  </w:t>
      </w:r>
      <w:r w:rsidRPr="00F7579C">
        <w:rPr>
          <w:rFonts w:ascii="Times New Roman" w:eastAsia="Calibri" w:hAnsi="Times New Roman" w:cs="Times New Roman"/>
          <w:color w:val="333333"/>
          <w:sz w:val="24"/>
          <w:szCs w:val="24"/>
          <w:lang w:eastAsia="ar-SA"/>
        </w:rPr>
        <w:t xml:space="preserve">minimalnego wynagrodzenia brutto w danym roku, </w:t>
      </w:r>
      <w:r w:rsidRPr="00F7579C">
        <w:rPr>
          <w:rFonts w:ascii="Times New Roman" w:eastAsia="Calibri" w:hAnsi="Times New Roman" w:cs="Times New Roman"/>
          <w:sz w:val="24"/>
          <w:szCs w:val="24"/>
          <w:lang w:eastAsia="ar-SA"/>
        </w:rPr>
        <w:t>tj. …………. zł.</w:t>
      </w:r>
    </w:p>
    <w:p w:rsidR="00017E28" w:rsidRDefault="00017E28" w:rsidP="00004C4A">
      <w:pPr>
        <w:pStyle w:val="Akapitzlist"/>
        <w:numPr>
          <w:ilvl w:val="0"/>
          <w:numId w:val="47"/>
        </w:numPr>
        <w:tabs>
          <w:tab w:val="left" w:pos="567"/>
        </w:tabs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7E2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Koszt ryczałtowy serwisowania urządzenia zawierający wszystkie koszty w tym: koszty dojazdu/wysyłki, robocizny i wartości wymienianych podzespołów (części zamiennych) w cyklicznym okresie dwuletnim wyniesie ………….. zł brutto.</w:t>
      </w:r>
    </w:p>
    <w:p w:rsidR="0088409D" w:rsidRPr="00017E28" w:rsidRDefault="0088409D" w:rsidP="00017E28">
      <w:pPr>
        <w:tabs>
          <w:tab w:val="left" w:pos="567"/>
        </w:tabs>
        <w:suppressAutoHyphens/>
        <w:autoSpaceDE w:val="0"/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7E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:rsidR="0088409D" w:rsidRPr="00B154B9" w:rsidRDefault="0088409D" w:rsidP="0088409D">
      <w:pPr>
        <w:numPr>
          <w:ilvl w:val="3"/>
          <w:numId w:val="21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Tytułem wynagrodzenia za wykonanie dostawy z niniejszej umowy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 zapłaci kwot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........... plus podatek VAT, słownie: .......... plus podatek VAT (słownie:…)</w:t>
      </w:r>
    </w:p>
    <w:p w:rsidR="0088409D" w:rsidRPr="00B154B9" w:rsidRDefault="0088409D" w:rsidP="0088409D">
      <w:pPr>
        <w:numPr>
          <w:ilvl w:val="3"/>
          <w:numId w:val="21"/>
        </w:numPr>
        <w:tabs>
          <w:tab w:val="left" w:pos="709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Wynagrodzenie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dzenie oraz po podpisaniu protokołu zdawczo-odbiorczego w ci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gu 30 dni od dnia otrzymania faktury VAT. </w:t>
      </w:r>
    </w:p>
    <w:p w:rsidR="0088409D" w:rsidRPr="00B154B9" w:rsidRDefault="0088409D" w:rsidP="0088409D">
      <w:pPr>
        <w:numPr>
          <w:ilvl w:val="3"/>
          <w:numId w:val="21"/>
        </w:numPr>
        <w:tabs>
          <w:tab w:val="left" w:pos="426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Zapłata 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faktury realizowana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dzie przelewem bankowym na rachunek</w:t>
      </w:r>
    </w:p>
    <w:p w:rsidR="0088409D" w:rsidRPr="00B154B9" w:rsidRDefault="0088409D" w:rsidP="0088409D">
      <w:pPr>
        <w:tabs>
          <w:tab w:val="left" w:pos="426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Wykonawcy………………………………………………………………………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Do utrzymania stałego i bezpo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redniego kontaktu z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cym, Wykonawca wyznacza: …………………………………………………………………………………..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miały prawo 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kar umownych z nast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cych tytułów, w nast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cej 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ci:</w:t>
      </w:r>
    </w:p>
    <w:p w:rsidR="0088409D" w:rsidRPr="00B154B9" w:rsidRDefault="0088409D" w:rsidP="0088409D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pienia Wykonawcy od wykonania postanowie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umowy bez zgody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cego, Wykonawca zapłaci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cemu kar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umown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10 % 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umowy,</w:t>
      </w:r>
    </w:p>
    <w:p w:rsidR="0088409D" w:rsidRPr="00B154B9" w:rsidRDefault="0088409D" w:rsidP="0088409D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pienia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cego od umowy z przyczyn zawinionych przez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cego,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 zapłaci Wykonawcy kar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umown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 10 %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umowy,</w:t>
      </w:r>
    </w:p>
    <w:p w:rsidR="0088409D" w:rsidRPr="00B154B9" w:rsidRDefault="0088409D" w:rsidP="0088409D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zwłoki Wykonawcy w dostarczeniu sprz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tu Wykonawca zapłaci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cemu tytułem kary umownej kwot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1 % 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zamówienia za ka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zwłoki,</w:t>
      </w:r>
    </w:p>
    <w:p w:rsidR="0088409D" w:rsidRPr="00080E3C" w:rsidRDefault="0088409D" w:rsidP="0088409D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0E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 przypadku zwłoki w usuwaniu wad i awarii Wykonawca zapłaci Zamawiaj</w:t>
      </w:r>
      <w:r w:rsidRPr="00080E3C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080E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cemu </w:t>
      </w:r>
      <w:r w:rsidRPr="00080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tytułem kary umownej 1 % warto</w:t>
      </w:r>
      <w:r w:rsidRPr="00080E3C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ś</w:t>
      </w:r>
      <w:r w:rsidRPr="00080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ci przedmiotu zamówienia za ka</w:t>
      </w:r>
      <w:r w:rsidRPr="00080E3C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ż</w:t>
      </w:r>
      <w:r w:rsidRPr="00080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dy dzie</w:t>
      </w:r>
      <w:r w:rsidRPr="00080E3C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 xml:space="preserve">ń </w:t>
      </w:r>
      <w:r w:rsidRPr="00080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zwłoki</w:t>
      </w:r>
      <w:r w:rsidRPr="00080E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80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usuwaniu wady lub awarii,</w:t>
      </w:r>
    </w:p>
    <w:p w:rsidR="0088409D" w:rsidRPr="00B154B9" w:rsidRDefault="0088409D" w:rsidP="0088409D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cenia kar umownych z należnego Wykonawcy wynagrodzenia.</w:t>
      </w:r>
    </w:p>
    <w:p w:rsidR="0088409D" w:rsidRPr="00B154B9" w:rsidRDefault="0088409D" w:rsidP="0088409D">
      <w:pPr>
        <w:tabs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pisemnej pod rygorem niewa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ci.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88409D" w:rsidRPr="00B154B9" w:rsidRDefault="0088409D" w:rsidP="0088409D">
      <w:pPr>
        <w:numPr>
          <w:ilvl w:val="0"/>
          <w:numId w:val="24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 sprawach nieuregulowanych niniejsz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umow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maj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zastosowanie przepisy Kodeksu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Cywilnego i Ustawy z dnia 29 stycznia 2004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r. Prawo zamówie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 2010 r. </w:t>
      </w:r>
      <w:proofErr w:type="spellStart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 11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poz.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759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spory wynikłe w realizacji niniejszej umowy, strony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polubownie, a w razie nie doj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cia do ugody przez wła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ciwy dla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cego S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Powszechny.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11</w:t>
      </w:r>
    </w:p>
    <w:p w:rsidR="0088409D" w:rsidRPr="00B154B9" w:rsidRDefault="0088409D" w:rsidP="0088409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została zawarta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dwóch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jednobrzmi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cych egzemplarzach, po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jednym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ka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dej ze stron.</w:t>
      </w:r>
    </w:p>
    <w:p w:rsidR="0088409D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09D" w:rsidRPr="00B154B9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czniki do umowy:</w:t>
      </w:r>
    </w:p>
    <w:p w:rsidR="0088409D" w:rsidRPr="00B154B9" w:rsidRDefault="0088409D" w:rsidP="0088409D">
      <w:pPr>
        <w:numPr>
          <w:ilvl w:val="3"/>
          <w:numId w:val="2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Zadanie nr </w:t>
      </w:r>
      <w:r w:rsidR="00E54D2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88409D" w:rsidRPr="00B154B9" w:rsidRDefault="0088409D" w:rsidP="0088409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09D" w:rsidRPr="00B154B9" w:rsidRDefault="0088409D" w:rsidP="0088409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WYKONAWCA                                                                          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</w:p>
    <w:p w:rsidR="0088409D" w:rsidRPr="00B154B9" w:rsidRDefault="0088409D" w:rsidP="008840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09D" w:rsidRDefault="0088409D" w:rsidP="00884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09D" w:rsidRDefault="0088409D" w:rsidP="00884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09D" w:rsidRDefault="0088409D" w:rsidP="00884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09D" w:rsidRDefault="0088409D" w:rsidP="00884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09D" w:rsidRDefault="0088409D" w:rsidP="00884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09D" w:rsidRDefault="0088409D" w:rsidP="00884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09D" w:rsidRDefault="0088409D" w:rsidP="00884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09D" w:rsidRDefault="0088409D" w:rsidP="00884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09D" w:rsidRDefault="0088409D" w:rsidP="00884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09D" w:rsidRDefault="0088409D" w:rsidP="00884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09D" w:rsidRPr="000B3E2B" w:rsidRDefault="0088409D" w:rsidP="00884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6C" w:rsidRDefault="00EC136C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E2B" w:rsidRPr="000B3E2B" w:rsidRDefault="000B3E2B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B3E2B" w:rsidRPr="000B3E2B" w:rsidSect="00623E29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BE" w:rsidRDefault="00B201BE">
      <w:pPr>
        <w:spacing w:after="0" w:line="240" w:lineRule="auto"/>
      </w:pPr>
      <w:r>
        <w:separator/>
      </w:r>
    </w:p>
  </w:endnote>
  <w:endnote w:type="continuationSeparator" w:id="0">
    <w:p w:rsidR="00B201BE" w:rsidRDefault="00B2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69260"/>
      <w:docPartObj>
        <w:docPartGallery w:val="Page Numbers (Bottom of Page)"/>
        <w:docPartUnique/>
      </w:docPartObj>
    </w:sdtPr>
    <w:sdtEndPr/>
    <w:sdtContent>
      <w:p w:rsidR="00C93693" w:rsidRDefault="00C93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A7F">
          <w:rPr>
            <w:noProof/>
          </w:rPr>
          <w:t>1</w:t>
        </w:r>
        <w:r>
          <w:fldChar w:fldCharType="end"/>
        </w:r>
      </w:p>
    </w:sdtContent>
  </w:sdt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BE" w:rsidRDefault="00B201BE">
      <w:pPr>
        <w:spacing w:after="0" w:line="240" w:lineRule="auto"/>
      </w:pPr>
      <w:r>
        <w:separator/>
      </w:r>
    </w:p>
  </w:footnote>
  <w:footnote w:type="continuationSeparator" w:id="0">
    <w:p w:rsidR="00B201BE" w:rsidRDefault="00B2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16F1C2B"/>
    <w:multiLevelType w:val="hybridMultilevel"/>
    <w:tmpl w:val="B214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3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7BA0"/>
    <w:multiLevelType w:val="hybridMultilevel"/>
    <w:tmpl w:val="D99A9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50673"/>
    <w:multiLevelType w:val="hybridMultilevel"/>
    <w:tmpl w:val="2BBACF7E"/>
    <w:lvl w:ilvl="0" w:tplc="A6AA473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35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8"/>
  </w:num>
  <w:num w:numId="20">
    <w:abstractNumId w:val="2"/>
  </w:num>
  <w:num w:numId="21">
    <w:abstractNumId w:val="3"/>
  </w:num>
  <w:num w:numId="22">
    <w:abstractNumId w:val="16"/>
  </w:num>
  <w:num w:numId="23">
    <w:abstractNumId w:val="20"/>
  </w:num>
  <w:num w:numId="24">
    <w:abstractNumId w:val="17"/>
  </w:num>
  <w:num w:numId="25">
    <w:abstractNumId w:val="30"/>
  </w:num>
  <w:num w:numId="26">
    <w:abstractNumId w:val="11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9"/>
  </w:num>
  <w:num w:numId="33">
    <w:abstractNumId w:val="0"/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4"/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C4A"/>
    <w:rsid w:val="00004DF7"/>
    <w:rsid w:val="00006BA1"/>
    <w:rsid w:val="000075B6"/>
    <w:rsid w:val="00007A0C"/>
    <w:rsid w:val="00014223"/>
    <w:rsid w:val="00017E28"/>
    <w:rsid w:val="000209AD"/>
    <w:rsid w:val="0003492F"/>
    <w:rsid w:val="00036577"/>
    <w:rsid w:val="000408D7"/>
    <w:rsid w:val="000428B2"/>
    <w:rsid w:val="0004399F"/>
    <w:rsid w:val="00046DFE"/>
    <w:rsid w:val="00050DA8"/>
    <w:rsid w:val="000640BB"/>
    <w:rsid w:val="00065723"/>
    <w:rsid w:val="00067970"/>
    <w:rsid w:val="00074A45"/>
    <w:rsid w:val="000753F4"/>
    <w:rsid w:val="00080E3C"/>
    <w:rsid w:val="00084235"/>
    <w:rsid w:val="00091AD9"/>
    <w:rsid w:val="00093BB7"/>
    <w:rsid w:val="000A1A2C"/>
    <w:rsid w:val="000A5D30"/>
    <w:rsid w:val="000B1642"/>
    <w:rsid w:val="000B3E2B"/>
    <w:rsid w:val="000B5A61"/>
    <w:rsid w:val="000C588E"/>
    <w:rsid w:val="000C68D5"/>
    <w:rsid w:val="000C699D"/>
    <w:rsid w:val="000D0522"/>
    <w:rsid w:val="000F4214"/>
    <w:rsid w:val="001021D1"/>
    <w:rsid w:val="00110734"/>
    <w:rsid w:val="00122BDE"/>
    <w:rsid w:val="00130254"/>
    <w:rsid w:val="00131B1C"/>
    <w:rsid w:val="00132406"/>
    <w:rsid w:val="00133BE5"/>
    <w:rsid w:val="00134388"/>
    <w:rsid w:val="00134A05"/>
    <w:rsid w:val="00135229"/>
    <w:rsid w:val="00151547"/>
    <w:rsid w:val="00153D67"/>
    <w:rsid w:val="00154246"/>
    <w:rsid w:val="001613B0"/>
    <w:rsid w:val="00162A7A"/>
    <w:rsid w:val="00163563"/>
    <w:rsid w:val="0016534B"/>
    <w:rsid w:val="0016726E"/>
    <w:rsid w:val="00170645"/>
    <w:rsid w:val="0017636A"/>
    <w:rsid w:val="00176A04"/>
    <w:rsid w:val="00176E7A"/>
    <w:rsid w:val="001830A3"/>
    <w:rsid w:val="0018471B"/>
    <w:rsid w:val="001862CD"/>
    <w:rsid w:val="00187384"/>
    <w:rsid w:val="001878DE"/>
    <w:rsid w:val="001A17BA"/>
    <w:rsid w:val="001A673A"/>
    <w:rsid w:val="001B3CFC"/>
    <w:rsid w:val="001C1848"/>
    <w:rsid w:val="001C218D"/>
    <w:rsid w:val="001C5B40"/>
    <w:rsid w:val="001E281A"/>
    <w:rsid w:val="001E3E21"/>
    <w:rsid w:val="001E6152"/>
    <w:rsid w:val="00202AD5"/>
    <w:rsid w:val="0021014B"/>
    <w:rsid w:val="00210C43"/>
    <w:rsid w:val="00212FF5"/>
    <w:rsid w:val="0021470F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7361D"/>
    <w:rsid w:val="002771B1"/>
    <w:rsid w:val="00286469"/>
    <w:rsid w:val="0029006C"/>
    <w:rsid w:val="002900FB"/>
    <w:rsid w:val="0029216D"/>
    <w:rsid w:val="00292B17"/>
    <w:rsid w:val="00293EE1"/>
    <w:rsid w:val="00295494"/>
    <w:rsid w:val="002A04BE"/>
    <w:rsid w:val="002C1731"/>
    <w:rsid w:val="002C3A09"/>
    <w:rsid w:val="002D0E7A"/>
    <w:rsid w:val="002D1D0B"/>
    <w:rsid w:val="002D200D"/>
    <w:rsid w:val="002D79A6"/>
    <w:rsid w:val="002D7B9D"/>
    <w:rsid w:val="002E0B89"/>
    <w:rsid w:val="002E5E23"/>
    <w:rsid w:val="002E6039"/>
    <w:rsid w:val="002F3A1D"/>
    <w:rsid w:val="003015EB"/>
    <w:rsid w:val="00302B40"/>
    <w:rsid w:val="0030662E"/>
    <w:rsid w:val="003132DD"/>
    <w:rsid w:val="00333625"/>
    <w:rsid w:val="003416DD"/>
    <w:rsid w:val="003439C9"/>
    <w:rsid w:val="003460A9"/>
    <w:rsid w:val="00354070"/>
    <w:rsid w:val="003542AA"/>
    <w:rsid w:val="00354A44"/>
    <w:rsid w:val="00362936"/>
    <w:rsid w:val="00362B9A"/>
    <w:rsid w:val="00373420"/>
    <w:rsid w:val="00374060"/>
    <w:rsid w:val="0037406D"/>
    <w:rsid w:val="003766CC"/>
    <w:rsid w:val="003840DE"/>
    <w:rsid w:val="0039088E"/>
    <w:rsid w:val="00391B7C"/>
    <w:rsid w:val="00393A41"/>
    <w:rsid w:val="00394B34"/>
    <w:rsid w:val="00394CFC"/>
    <w:rsid w:val="003971DF"/>
    <w:rsid w:val="003A200B"/>
    <w:rsid w:val="003A27E3"/>
    <w:rsid w:val="003B6C94"/>
    <w:rsid w:val="003C5CAD"/>
    <w:rsid w:val="003C5D8F"/>
    <w:rsid w:val="003E08AA"/>
    <w:rsid w:val="003E725E"/>
    <w:rsid w:val="003F29A0"/>
    <w:rsid w:val="003F5041"/>
    <w:rsid w:val="003F5981"/>
    <w:rsid w:val="00405CA4"/>
    <w:rsid w:val="00406E3E"/>
    <w:rsid w:val="0042597A"/>
    <w:rsid w:val="004273C4"/>
    <w:rsid w:val="00437446"/>
    <w:rsid w:val="0044287D"/>
    <w:rsid w:val="004436B4"/>
    <w:rsid w:val="004635D3"/>
    <w:rsid w:val="0046789F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289A"/>
    <w:rsid w:val="004C3AEE"/>
    <w:rsid w:val="004C7FDD"/>
    <w:rsid w:val="004D1D99"/>
    <w:rsid w:val="004D4143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1CC9"/>
    <w:rsid w:val="00524BFF"/>
    <w:rsid w:val="00525DB5"/>
    <w:rsid w:val="00526D19"/>
    <w:rsid w:val="00531EEE"/>
    <w:rsid w:val="0053533C"/>
    <w:rsid w:val="00540D7B"/>
    <w:rsid w:val="00553CCF"/>
    <w:rsid w:val="0055414D"/>
    <w:rsid w:val="005576E5"/>
    <w:rsid w:val="00562FC0"/>
    <w:rsid w:val="00563884"/>
    <w:rsid w:val="0057086E"/>
    <w:rsid w:val="005754D1"/>
    <w:rsid w:val="00591A0A"/>
    <w:rsid w:val="005951A8"/>
    <w:rsid w:val="00595606"/>
    <w:rsid w:val="005A0335"/>
    <w:rsid w:val="005A0552"/>
    <w:rsid w:val="005A09E1"/>
    <w:rsid w:val="005A2069"/>
    <w:rsid w:val="005A3AD1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5131"/>
    <w:rsid w:val="005F2B84"/>
    <w:rsid w:val="005F4A8F"/>
    <w:rsid w:val="005F57DA"/>
    <w:rsid w:val="00601D59"/>
    <w:rsid w:val="00602A0A"/>
    <w:rsid w:val="00602F42"/>
    <w:rsid w:val="00603E60"/>
    <w:rsid w:val="00613783"/>
    <w:rsid w:val="0061446B"/>
    <w:rsid w:val="00620110"/>
    <w:rsid w:val="00621B6E"/>
    <w:rsid w:val="00623E29"/>
    <w:rsid w:val="00625D0D"/>
    <w:rsid w:val="00627FC1"/>
    <w:rsid w:val="0063350E"/>
    <w:rsid w:val="00641F56"/>
    <w:rsid w:val="00645318"/>
    <w:rsid w:val="0065342D"/>
    <w:rsid w:val="00654137"/>
    <w:rsid w:val="006561B3"/>
    <w:rsid w:val="0066131B"/>
    <w:rsid w:val="006661BB"/>
    <w:rsid w:val="006850CF"/>
    <w:rsid w:val="00692A3D"/>
    <w:rsid w:val="006946C7"/>
    <w:rsid w:val="006A40EE"/>
    <w:rsid w:val="006B2CFD"/>
    <w:rsid w:val="006B6768"/>
    <w:rsid w:val="006B6C7A"/>
    <w:rsid w:val="006D0C6D"/>
    <w:rsid w:val="006D1EFA"/>
    <w:rsid w:val="006D570A"/>
    <w:rsid w:val="006D7385"/>
    <w:rsid w:val="006E1A48"/>
    <w:rsid w:val="006E3374"/>
    <w:rsid w:val="006E76CD"/>
    <w:rsid w:val="00700C99"/>
    <w:rsid w:val="0070229B"/>
    <w:rsid w:val="00712BA1"/>
    <w:rsid w:val="00716226"/>
    <w:rsid w:val="00716363"/>
    <w:rsid w:val="007320F0"/>
    <w:rsid w:val="00746BA2"/>
    <w:rsid w:val="007472DA"/>
    <w:rsid w:val="00751630"/>
    <w:rsid w:val="00755AA7"/>
    <w:rsid w:val="00756C3A"/>
    <w:rsid w:val="00760C8B"/>
    <w:rsid w:val="00761269"/>
    <w:rsid w:val="0076282B"/>
    <w:rsid w:val="00766896"/>
    <w:rsid w:val="00770A8F"/>
    <w:rsid w:val="007774AD"/>
    <w:rsid w:val="007800C0"/>
    <w:rsid w:val="00780863"/>
    <w:rsid w:val="007812A0"/>
    <w:rsid w:val="00785503"/>
    <w:rsid w:val="00787D9F"/>
    <w:rsid w:val="00787DBE"/>
    <w:rsid w:val="00787F9B"/>
    <w:rsid w:val="007915F0"/>
    <w:rsid w:val="00791952"/>
    <w:rsid w:val="007B2F3F"/>
    <w:rsid w:val="007B5D62"/>
    <w:rsid w:val="007B775C"/>
    <w:rsid w:val="007C07A0"/>
    <w:rsid w:val="007C140D"/>
    <w:rsid w:val="007C1D99"/>
    <w:rsid w:val="007C552F"/>
    <w:rsid w:val="007C6E09"/>
    <w:rsid w:val="007C7520"/>
    <w:rsid w:val="007D0571"/>
    <w:rsid w:val="007D65B9"/>
    <w:rsid w:val="007E07ED"/>
    <w:rsid w:val="007E5997"/>
    <w:rsid w:val="007E60A4"/>
    <w:rsid w:val="007E679B"/>
    <w:rsid w:val="007E7089"/>
    <w:rsid w:val="007E76B0"/>
    <w:rsid w:val="007F201B"/>
    <w:rsid w:val="007F4456"/>
    <w:rsid w:val="00801339"/>
    <w:rsid w:val="00811C3E"/>
    <w:rsid w:val="0081778A"/>
    <w:rsid w:val="00820C65"/>
    <w:rsid w:val="008321BF"/>
    <w:rsid w:val="0083792C"/>
    <w:rsid w:val="00840AEF"/>
    <w:rsid w:val="008577F2"/>
    <w:rsid w:val="00861B0A"/>
    <w:rsid w:val="00871678"/>
    <w:rsid w:val="00873E13"/>
    <w:rsid w:val="00877441"/>
    <w:rsid w:val="0088198D"/>
    <w:rsid w:val="0088409D"/>
    <w:rsid w:val="00886F29"/>
    <w:rsid w:val="008A2210"/>
    <w:rsid w:val="008A75D4"/>
    <w:rsid w:val="008B0C25"/>
    <w:rsid w:val="008B508A"/>
    <w:rsid w:val="008B5D94"/>
    <w:rsid w:val="008B7A57"/>
    <w:rsid w:val="008D0194"/>
    <w:rsid w:val="008D15B4"/>
    <w:rsid w:val="008E1D28"/>
    <w:rsid w:val="008E6531"/>
    <w:rsid w:val="008F0B3F"/>
    <w:rsid w:val="008F1CA7"/>
    <w:rsid w:val="008F3197"/>
    <w:rsid w:val="008F3BE0"/>
    <w:rsid w:val="008F6ABA"/>
    <w:rsid w:val="009072BD"/>
    <w:rsid w:val="0091076F"/>
    <w:rsid w:val="00914DDB"/>
    <w:rsid w:val="00921477"/>
    <w:rsid w:val="00933F5A"/>
    <w:rsid w:val="00937092"/>
    <w:rsid w:val="009407CA"/>
    <w:rsid w:val="0094314F"/>
    <w:rsid w:val="009651E6"/>
    <w:rsid w:val="00972342"/>
    <w:rsid w:val="00974FFD"/>
    <w:rsid w:val="00983C0D"/>
    <w:rsid w:val="009916AB"/>
    <w:rsid w:val="00995A14"/>
    <w:rsid w:val="009A0EBE"/>
    <w:rsid w:val="009B4351"/>
    <w:rsid w:val="009B7751"/>
    <w:rsid w:val="009C488B"/>
    <w:rsid w:val="009C7C08"/>
    <w:rsid w:val="009D6AA5"/>
    <w:rsid w:val="009E2C1A"/>
    <w:rsid w:val="009F0785"/>
    <w:rsid w:val="009F11C3"/>
    <w:rsid w:val="009F2D11"/>
    <w:rsid w:val="009F6D9F"/>
    <w:rsid w:val="00A02F2A"/>
    <w:rsid w:val="00A03A7F"/>
    <w:rsid w:val="00A03E77"/>
    <w:rsid w:val="00A14E85"/>
    <w:rsid w:val="00A20821"/>
    <w:rsid w:val="00A22A1E"/>
    <w:rsid w:val="00A22F8F"/>
    <w:rsid w:val="00A32176"/>
    <w:rsid w:val="00A35D67"/>
    <w:rsid w:val="00A40347"/>
    <w:rsid w:val="00A52BC3"/>
    <w:rsid w:val="00A61F53"/>
    <w:rsid w:val="00A76720"/>
    <w:rsid w:val="00A80267"/>
    <w:rsid w:val="00A8197A"/>
    <w:rsid w:val="00A82AF3"/>
    <w:rsid w:val="00A82EA0"/>
    <w:rsid w:val="00A85FA8"/>
    <w:rsid w:val="00A91249"/>
    <w:rsid w:val="00AA157E"/>
    <w:rsid w:val="00AA2DA2"/>
    <w:rsid w:val="00AC4840"/>
    <w:rsid w:val="00AC616F"/>
    <w:rsid w:val="00AD0EC0"/>
    <w:rsid w:val="00AD11E8"/>
    <w:rsid w:val="00AD2145"/>
    <w:rsid w:val="00AD560B"/>
    <w:rsid w:val="00AD7195"/>
    <w:rsid w:val="00AE2601"/>
    <w:rsid w:val="00AF2759"/>
    <w:rsid w:val="00B00978"/>
    <w:rsid w:val="00B01FCE"/>
    <w:rsid w:val="00B06D23"/>
    <w:rsid w:val="00B076B3"/>
    <w:rsid w:val="00B154B9"/>
    <w:rsid w:val="00B169B5"/>
    <w:rsid w:val="00B201BE"/>
    <w:rsid w:val="00B2146E"/>
    <w:rsid w:val="00B35BC8"/>
    <w:rsid w:val="00B37F4D"/>
    <w:rsid w:val="00B42C1F"/>
    <w:rsid w:val="00B442F4"/>
    <w:rsid w:val="00B44DB9"/>
    <w:rsid w:val="00B47052"/>
    <w:rsid w:val="00B478D7"/>
    <w:rsid w:val="00B507D0"/>
    <w:rsid w:val="00B520EE"/>
    <w:rsid w:val="00B572A7"/>
    <w:rsid w:val="00B61FE6"/>
    <w:rsid w:val="00B62C54"/>
    <w:rsid w:val="00B65204"/>
    <w:rsid w:val="00B81DD6"/>
    <w:rsid w:val="00B85486"/>
    <w:rsid w:val="00B86690"/>
    <w:rsid w:val="00B91E26"/>
    <w:rsid w:val="00B92E82"/>
    <w:rsid w:val="00B95342"/>
    <w:rsid w:val="00B96ECB"/>
    <w:rsid w:val="00BA0E7F"/>
    <w:rsid w:val="00BA58DA"/>
    <w:rsid w:val="00BB2865"/>
    <w:rsid w:val="00BD21B6"/>
    <w:rsid w:val="00BD2322"/>
    <w:rsid w:val="00BD3403"/>
    <w:rsid w:val="00BD6157"/>
    <w:rsid w:val="00BF1106"/>
    <w:rsid w:val="00BF18EB"/>
    <w:rsid w:val="00BF1E21"/>
    <w:rsid w:val="00BF6E05"/>
    <w:rsid w:val="00C000F1"/>
    <w:rsid w:val="00C05F43"/>
    <w:rsid w:val="00C10634"/>
    <w:rsid w:val="00C15006"/>
    <w:rsid w:val="00C17AD0"/>
    <w:rsid w:val="00C235AC"/>
    <w:rsid w:val="00C3319C"/>
    <w:rsid w:val="00C33799"/>
    <w:rsid w:val="00C3603C"/>
    <w:rsid w:val="00C444AE"/>
    <w:rsid w:val="00C44730"/>
    <w:rsid w:val="00C44FCE"/>
    <w:rsid w:val="00C45411"/>
    <w:rsid w:val="00C46AF0"/>
    <w:rsid w:val="00C50B01"/>
    <w:rsid w:val="00C51634"/>
    <w:rsid w:val="00C52568"/>
    <w:rsid w:val="00C531EB"/>
    <w:rsid w:val="00C611D3"/>
    <w:rsid w:val="00C72C70"/>
    <w:rsid w:val="00C84541"/>
    <w:rsid w:val="00C87B6E"/>
    <w:rsid w:val="00C93693"/>
    <w:rsid w:val="00C93B26"/>
    <w:rsid w:val="00C93D14"/>
    <w:rsid w:val="00C95262"/>
    <w:rsid w:val="00CA5934"/>
    <w:rsid w:val="00CA7AFF"/>
    <w:rsid w:val="00CC4BF3"/>
    <w:rsid w:val="00CE0706"/>
    <w:rsid w:val="00CE506E"/>
    <w:rsid w:val="00CE5EE1"/>
    <w:rsid w:val="00CF04C7"/>
    <w:rsid w:val="00D059A5"/>
    <w:rsid w:val="00D116B6"/>
    <w:rsid w:val="00D13B8B"/>
    <w:rsid w:val="00D14A9B"/>
    <w:rsid w:val="00D17242"/>
    <w:rsid w:val="00D17EE3"/>
    <w:rsid w:val="00D26C8D"/>
    <w:rsid w:val="00D34403"/>
    <w:rsid w:val="00D42352"/>
    <w:rsid w:val="00D43A8D"/>
    <w:rsid w:val="00D46E7A"/>
    <w:rsid w:val="00D478D2"/>
    <w:rsid w:val="00D507F6"/>
    <w:rsid w:val="00D61E75"/>
    <w:rsid w:val="00D63D15"/>
    <w:rsid w:val="00D67607"/>
    <w:rsid w:val="00D70314"/>
    <w:rsid w:val="00D74F1A"/>
    <w:rsid w:val="00D843FC"/>
    <w:rsid w:val="00D9442E"/>
    <w:rsid w:val="00DA1D9C"/>
    <w:rsid w:val="00DA36D6"/>
    <w:rsid w:val="00DA6BD7"/>
    <w:rsid w:val="00DB02A9"/>
    <w:rsid w:val="00DB48C5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360D"/>
    <w:rsid w:val="00E158CA"/>
    <w:rsid w:val="00E15C23"/>
    <w:rsid w:val="00E17554"/>
    <w:rsid w:val="00E21935"/>
    <w:rsid w:val="00E221D9"/>
    <w:rsid w:val="00E251E1"/>
    <w:rsid w:val="00E268C1"/>
    <w:rsid w:val="00E30C08"/>
    <w:rsid w:val="00E44A83"/>
    <w:rsid w:val="00E54D26"/>
    <w:rsid w:val="00E729A1"/>
    <w:rsid w:val="00E73D86"/>
    <w:rsid w:val="00E74306"/>
    <w:rsid w:val="00E76EB6"/>
    <w:rsid w:val="00E84630"/>
    <w:rsid w:val="00E94786"/>
    <w:rsid w:val="00EA3119"/>
    <w:rsid w:val="00EA372F"/>
    <w:rsid w:val="00EC136C"/>
    <w:rsid w:val="00EC256F"/>
    <w:rsid w:val="00EC29FB"/>
    <w:rsid w:val="00ED02B5"/>
    <w:rsid w:val="00ED14EA"/>
    <w:rsid w:val="00ED1A74"/>
    <w:rsid w:val="00ED233C"/>
    <w:rsid w:val="00ED25B2"/>
    <w:rsid w:val="00ED3DDB"/>
    <w:rsid w:val="00ED57FA"/>
    <w:rsid w:val="00EE583D"/>
    <w:rsid w:val="00EF2287"/>
    <w:rsid w:val="00EF57F4"/>
    <w:rsid w:val="00F02EE8"/>
    <w:rsid w:val="00F07590"/>
    <w:rsid w:val="00F176A9"/>
    <w:rsid w:val="00F217C5"/>
    <w:rsid w:val="00F24C61"/>
    <w:rsid w:val="00F274E2"/>
    <w:rsid w:val="00F30B7C"/>
    <w:rsid w:val="00F34CB3"/>
    <w:rsid w:val="00F51306"/>
    <w:rsid w:val="00F515F0"/>
    <w:rsid w:val="00F52EAA"/>
    <w:rsid w:val="00F5317C"/>
    <w:rsid w:val="00F55780"/>
    <w:rsid w:val="00F61EAD"/>
    <w:rsid w:val="00F64325"/>
    <w:rsid w:val="00F6662D"/>
    <w:rsid w:val="00F708A3"/>
    <w:rsid w:val="00F80AE8"/>
    <w:rsid w:val="00F91E85"/>
    <w:rsid w:val="00F95CEE"/>
    <w:rsid w:val="00FA2DA5"/>
    <w:rsid w:val="00FB1D98"/>
    <w:rsid w:val="00FB3DEA"/>
    <w:rsid w:val="00FB445F"/>
    <w:rsid w:val="00FB6224"/>
    <w:rsid w:val="00FB7CA5"/>
    <w:rsid w:val="00FD2463"/>
    <w:rsid w:val="00FD33C7"/>
    <w:rsid w:val="00FD3774"/>
    <w:rsid w:val="00FD58B4"/>
    <w:rsid w:val="00FE7042"/>
    <w:rsid w:val="00FF0281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10CC-44A4-4D2E-9A3A-D5C4B3AE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2012-10-10T17:40:00Z</cp:lastPrinted>
  <dcterms:created xsi:type="dcterms:W3CDTF">2012-10-10T19:49:00Z</dcterms:created>
  <dcterms:modified xsi:type="dcterms:W3CDTF">2012-10-10T19:49:00Z</dcterms:modified>
</cp:coreProperties>
</file>